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A84087">
        <w:rPr>
          <w:rFonts w:ascii="AvantGarde Bk BT" w:hAnsi="AvantGarde Bk BT"/>
          <w:bCs/>
          <w:sz w:val="20"/>
          <w:szCs w:val="20"/>
        </w:rPr>
        <w:t>Ciencias Sociales y Humanidades</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resolver la solicitud para el otorgamiento de beca-crédito para</w:t>
      </w:r>
      <w:r w:rsidR="007B175F">
        <w:rPr>
          <w:rFonts w:ascii="AvantGarde Bk BT" w:hAnsi="AvantGarde Bk BT"/>
          <w:bCs/>
          <w:sz w:val="20"/>
          <w:szCs w:val="20"/>
        </w:rPr>
        <w:t xml:space="preserve"> </w:t>
      </w:r>
      <w:r w:rsidR="00363D88">
        <w:rPr>
          <w:rFonts w:ascii="AvantGarde Bk BT" w:hAnsi="AvantGarde Bk BT"/>
          <w:bCs/>
          <w:sz w:val="20"/>
          <w:szCs w:val="20"/>
        </w:rPr>
        <w:t xml:space="preserve">continuar la </w:t>
      </w:r>
      <w:r w:rsidR="00363D88" w:rsidRPr="00363D88">
        <w:rPr>
          <w:rFonts w:ascii="AvantGarde Bk BT" w:hAnsi="AvantGarde Bk BT"/>
          <w:bCs/>
          <w:i/>
          <w:sz w:val="20"/>
          <w:szCs w:val="20"/>
        </w:rPr>
        <w:t xml:space="preserve">Maestría en Educación Superior Internacional bajo la modalidad de doble titulación en la Universidad de Guadalajara y Boston </w:t>
      </w:r>
      <w:proofErr w:type="spellStart"/>
      <w:r w:rsidR="00363D88" w:rsidRPr="00363D88">
        <w:rPr>
          <w:rFonts w:ascii="AvantGarde Bk BT" w:hAnsi="AvantGarde Bk BT"/>
          <w:bCs/>
          <w:i/>
          <w:sz w:val="20"/>
          <w:szCs w:val="20"/>
        </w:rPr>
        <w:t>College</w:t>
      </w:r>
      <w:proofErr w:type="spellEnd"/>
      <w:r w:rsidR="00857036" w:rsidRPr="00363D88">
        <w:rPr>
          <w:rFonts w:ascii="AvantGarde Bk BT" w:hAnsi="AvantGarde Bk BT"/>
          <w:bCs/>
          <w:i/>
          <w:sz w:val="20"/>
          <w:szCs w:val="20"/>
        </w:rPr>
        <w:t>,</w:t>
      </w:r>
      <w:r w:rsidR="00363D88" w:rsidRPr="00363D88">
        <w:rPr>
          <w:rFonts w:ascii="AvantGarde Bk BT" w:hAnsi="AvantGarde Bk BT"/>
          <w:bCs/>
          <w:i/>
          <w:sz w:val="20"/>
          <w:szCs w:val="20"/>
        </w:rPr>
        <w:t xml:space="preserve"> Estados Unidos de Norteamérica</w:t>
      </w:r>
      <w:r w:rsidR="00363D88">
        <w:rPr>
          <w:rFonts w:ascii="AvantGarde Bk BT" w:hAnsi="AvantGarde Bk BT"/>
          <w:bCs/>
          <w:i/>
          <w:sz w:val="20"/>
          <w:szCs w:val="20"/>
        </w:rPr>
        <w:t>,</w:t>
      </w:r>
      <w:r w:rsidR="00BD47EC" w:rsidRPr="00363D88">
        <w:rPr>
          <w:rFonts w:ascii="AvantGarde Bk BT" w:hAnsi="AvantGarde Bk BT"/>
          <w:bCs/>
          <w:i/>
          <w:sz w:val="20"/>
          <w:szCs w:val="20"/>
        </w:rPr>
        <w:t xml:space="preserve"> </w:t>
      </w:r>
      <w:r w:rsidR="00261F3F">
        <w:rPr>
          <w:rFonts w:ascii="AvantGarde Bk BT" w:hAnsi="AvantGarde Bk BT"/>
          <w:bCs/>
          <w:sz w:val="20"/>
          <w:szCs w:val="20"/>
        </w:rPr>
        <w:t xml:space="preserve">presentada por </w:t>
      </w:r>
      <w:r w:rsidR="005D564F">
        <w:rPr>
          <w:rFonts w:ascii="AvantGarde Bk BT" w:hAnsi="AvantGarde Bk BT"/>
          <w:bCs/>
          <w:sz w:val="20"/>
          <w:szCs w:val="20"/>
        </w:rPr>
        <w:t>la</w:t>
      </w:r>
      <w:r w:rsidR="00236BF3">
        <w:rPr>
          <w:rFonts w:ascii="AvantGarde Bk BT" w:hAnsi="AvantGarde Bk BT"/>
          <w:bCs/>
          <w:sz w:val="20"/>
          <w:szCs w:val="20"/>
        </w:rPr>
        <w:t xml:space="preserve"> C. </w:t>
      </w:r>
      <w:r w:rsidR="00221080">
        <w:rPr>
          <w:rFonts w:ascii="AvantGarde Bk BT" w:hAnsi="AvantGarde Bk BT"/>
          <w:bCs/>
          <w:sz w:val="20"/>
          <w:szCs w:val="20"/>
        </w:rPr>
        <w:t>MARIA GUADALUPE VAZQUEZ NIÑO</w:t>
      </w:r>
      <w:r w:rsidR="00261F3F">
        <w:rPr>
          <w:rFonts w:ascii="AvantGarde Bk BT" w:hAnsi="AvantGarde Bk BT"/>
          <w:bCs/>
          <w:sz w:val="20"/>
          <w:szCs w:val="20"/>
        </w:rPr>
        <w:t xml:space="preserve">, </w:t>
      </w:r>
      <w:r w:rsidRPr="00D40F0E">
        <w:rPr>
          <w:rFonts w:ascii="AvantGarde Bk BT" w:hAnsi="AvantGarde Bk BT"/>
          <w:bCs/>
          <w:sz w:val="20"/>
          <w:szCs w:val="20"/>
        </w:rPr>
        <w:t>y</w:t>
      </w:r>
      <w:r w:rsidR="007B175F">
        <w:rPr>
          <w:rFonts w:ascii="AvantGarde Bk BT" w:hAnsi="AvantGarde Bk BT"/>
          <w:bCs/>
          <w:sz w:val="20"/>
          <w:szCs w:val="20"/>
        </w:rPr>
        <w:t xml:space="preserve"> conforme a los siguientes</w:t>
      </w:r>
      <w:r w:rsidRPr="00D40F0E">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1A1334">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7B175F">
        <w:rPr>
          <w:rFonts w:ascii="AvantGarde Bk BT" w:hAnsi="AvantGarde Bk BT"/>
          <w:sz w:val="20"/>
          <w:szCs w:val="20"/>
        </w:rPr>
        <w:t xml:space="preserve">eñalado por esta convocatoria, </w:t>
      </w:r>
      <w:r w:rsidR="005D564F">
        <w:rPr>
          <w:rFonts w:ascii="AvantGarde Bk BT" w:hAnsi="AvantGarde Bk BT"/>
          <w:sz w:val="20"/>
          <w:szCs w:val="20"/>
        </w:rPr>
        <w:t>la</w:t>
      </w:r>
      <w:r w:rsidR="00236BF3">
        <w:rPr>
          <w:rFonts w:ascii="AvantGarde Bk BT" w:hAnsi="AvantGarde Bk BT"/>
          <w:sz w:val="20"/>
          <w:szCs w:val="20"/>
        </w:rPr>
        <w:t xml:space="preserve"> C.</w:t>
      </w:r>
      <w:r w:rsidR="005D564F">
        <w:rPr>
          <w:rFonts w:ascii="AvantGarde Bk BT" w:hAnsi="AvantGarde Bk BT"/>
          <w:sz w:val="20"/>
          <w:szCs w:val="20"/>
        </w:rPr>
        <w:t xml:space="preserve"> </w:t>
      </w:r>
      <w:r w:rsidR="00221080">
        <w:rPr>
          <w:rFonts w:ascii="AvantGarde Bk BT" w:hAnsi="AvantGarde Bk BT"/>
          <w:bCs/>
          <w:sz w:val="20"/>
          <w:szCs w:val="20"/>
        </w:rPr>
        <w:t>MARIA GUADALUPE VAZQUEZ NIÑO</w:t>
      </w:r>
      <w:r>
        <w:rPr>
          <w:rFonts w:ascii="AvantGarde Bk BT" w:hAnsi="AvantGarde Bk BT"/>
          <w:sz w:val="20"/>
          <w:szCs w:val="20"/>
        </w:rPr>
        <w:t xml:space="preserve">, en su carácter </w:t>
      </w:r>
      <w:r w:rsidR="005D564F">
        <w:rPr>
          <w:rFonts w:ascii="AvantGarde Bk BT" w:hAnsi="AvantGarde Bk BT"/>
          <w:sz w:val="20"/>
          <w:szCs w:val="20"/>
        </w:rPr>
        <w:t>de egresada</w:t>
      </w:r>
      <w:r>
        <w:rPr>
          <w:rFonts w:ascii="AvantGarde Bk BT" w:hAnsi="AvantGarde Bk BT"/>
          <w:sz w:val="20"/>
          <w:szCs w:val="20"/>
        </w:rPr>
        <w:t xml:space="preserve"> de esta Casa de Estudio, con base en la fracción IV, del artículo 19 del </w:t>
      </w:r>
      <w:r w:rsidR="00B9757F">
        <w:rPr>
          <w:rFonts w:ascii="AvantGarde Bk BT" w:hAnsi="AvantGarde Bk BT"/>
          <w:sz w:val="20"/>
          <w:szCs w:val="20"/>
        </w:rPr>
        <w:t xml:space="preserve">Reglamento de Becas, con </w:t>
      </w:r>
      <w:r w:rsidR="00B9757F" w:rsidRPr="00041C2E">
        <w:rPr>
          <w:rFonts w:ascii="AvantGarde Bk BT" w:hAnsi="AvantGarde Bk BT"/>
          <w:sz w:val="20"/>
          <w:szCs w:val="20"/>
        </w:rPr>
        <w:t xml:space="preserve">fecha </w:t>
      </w:r>
      <w:r w:rsidR="00363D88" w:rsidRPr="00041C2E">
        <w:rPr>
          <w:rFonts w:ascii="AvantGarde Bk BT" w:hAnsi="AvantGarde Bk BT"/>
          <w:sz w:val="20"/>
          <w:szCs w:val="20"/>
        </w:rPr>
        <w:t>18 de julio de 2019</w:t>
      </w:r>
      <w:r w:rsidRPr="00041C2E">
        <w:rPr>
          <w:rFonts w:ascii="AvantGarde Bk BT" w:hAnsi="AvantGarde Bk BT"/>
          <w:sz w:val="20"/>
          <w:szCs w:val="20"/>
        </w:rPr>
        <w:t xml:space="preserve">, presentó ante la Secretaría Académica del Centro Universitario </w:t>
      </w:r>
      <w:r w:rsidR="00A84087" w:rsidRPr="00041C2E">
        <w:rPr>
          <w:rFonts w:ascii="AvantGarde Bk BT" w:hAnsi="AvantGarde Bk BT"/>
          <w:bCs/>
          <w:sz w:val="20"/>
          <w:szCs w:val="20"/>
        </w:rPr>
        <w:t>de Ciencias Sociales</w:t>
      </w:r>
      <w:r w:rsidR="00A84087">
        <w:rPr>
          <w:rFonts w:ascii="AvantGarde Bk BT" w:hAnsi="AvantGarde Bk BT"/>
          <w:bCs/>
          <w:sz w:val="20"/>
          <w:szCs w:val="20"/>
        </w:rPr>
        <w:t xml:space="preserve"> y Humanidades</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6451D" w:rsidRPr="00363D88" w:rsidRDefault="00AC1B2E" w:rsidP="00961B56">
      <w:pPr>
        <w:numPr>
          <w:ilvl w:val="0"/>
          <w:numId w:val="11"/>
        </w:numPr>
        <w:tabs>
          <w:tab w:val="num" w:pos="540"/>
        </w:tabs>
        <w:ind w:left="540" w:hanging="540"/>
        <w:jc w:val="both"/>
        <w:rPr>
          <w:rFonts w:ascii="AvantGarde Bk BT" w:hAnsi="AvantGarde Bk BT"/>
          <w:sz w:val="20"/>
          <w:szCs w:val="20"/>
        </w:rPr>
      </w:pPr>
      <w:r w:rsidRPr="00363D88">
        <w:rPr>
          <w:rFonts w:ascii="AvantGarde Bk BT" w:hAnsi="AvantGarde Bk BT"/>
          <w:sz w:val="20"/>
          <w:szCs w:val="20"/>
        </w:rPr>
        <w:t>Que la solicitud presentada es para obtener una BECA-CRÉDITO COMPLE</w:t>
      </w:r>
      <w:r w:rsidR="0086451D" w:rsidRPr="00363D88">
        <w:rPr>
          <w:rFonts w:ascii="AvantGarde Bk BT" w:hAnsi="AvantGarde Bk BT"/>
          <w:sz w:val="20"/>
          <w:szCs w:val="20"/>
        </w:rPr>
        <w:t>TA</w:t>
      </w:r>
      <w:r w:rsidR="00514655" w:rsidRPr="00363D88">
        <w:rPr>
          <w:rFonts w:ascii="AvantGarde Bk BT" w:hAnsi="AvantGarde Bk BT"/>
          <w:sz w:val="20"/>
          <w:szCs w:val="20"/>
        </w:rPr>
        <w:t>,</w:t>
      </w:r>
      <w:r w:rsidRPr="00363D88">
        <w:rPr>
          <w:rFonts w:ascii="AvantGarde Bk BT" w:hAnsi="AvantGarde Bk BT"/>
          <w:sz w:val="20"/>
          <w:szCs w:val="20"/>
        </w:rPr>
        <w:t xml:space="preserve"> con el objetivo de </w:t>
      </w:r>
      <w:r w:rsidR="00363D88">
        <w:rPr>
          <w:rFonts w:ascii="AvantGarde Bk BT" w:hAnsi="AvantGarde Bk BT"/>
          <w:sz w:val="20"/>
          <w:szCs w:val="20"/>
        </w:rPr>
        <w:t>continuar</w:t>
      </w:r>
      <w:r w:rsidR="00857036" w:rsidRPr="00363D88">
        <w:rPr>
          <w:rFonts w:ascii="AvantGarde Bk BT" w:hAnsi="AvantGarde Bk BT"/>
          <w:sz w:val="20"/>
          <w:szCs w:val="20"/>
        </w:rPr>
        <w:t xml:space="preserve"> </w:t>
      </w:r>
      <w:r w:rsidRPr="00363D88">
        <w:rPr>
          <w:rFonts w:ascii="AvantGarde Bk BT" w:hAnsi="AvantGarde Bk BT"/>
          <w:sz w:val="20"/>
          <w:szCs w:val="20"/>
        </w:rPr>
        <w:t>el programa de</w:t>
      </w:r>
      <w:r w:rsidR="004B4089" w:rsidRPr="00363D88">
        <w:rPr>
          <w:rFonts w:ascii="AvantGarde Bk BT" w:hAnsi="AvantGarde Bk BT"/>
          <w:sz w:val="20"/>
          <w:szCs w:val="20"/>
        </w:rPr>
        <w:t xml:space="preserve"> </w:t>
      </w:r>
      <w:r w:rsidR="00363D88" w:rsidRPr="00363D88">
        <w:rPr>
          <w:rFonts w:ascii="AvantGarde Bk BT" w:hAnsi="AvantGarde Bk BT"/>
          <w:bCs/>
          <w:i/>
          <w:sz w:val="20"/>
          <w:szCs w:val="20"/>
        </w:rPr>
        <w:t xml:space="preserve">Maestría en Educación Superior Internacional bajo la modalidad de doble titulación en la Universidad de Guadalajara y Boston </w:t>
      </w:r>
      <w:proofErr w:type="spellStart"/>
      <w:r w:rsidR="00363D88" w:rsidRPr="00363D88">
        <w:rPr>
          <w:rFonts w:ascii="AvantGarde Bk BT" w:hAnsi="AvantGarde Bk BT"/>
          <w:bCs/>
          <w:i/>
          <w:sz w:val="20"/>
          <w:szCs w:val="20"/>
        </w:rPr>
        <w:t>College</w:t>
      </w:r>
      <w:proofErr w:type="spellEnd"/>
      <w:r w:rsidR="00363D88" w:rsidRPr="00363D88">
        <w:rPr>
          <w:rFonts w:ascii="AvantGarde Bk BT" w:hAnsi="AvantGarde Bk BT"/>
          <w:bCs/>
          <w:i/>
          <w:sz w:val="20"/>
          <w:szCs w:val="20"/>
        </w:rPr>
        <w:t>, Estados Unidos de Norteamérica</w:t>
      </w:r>
      <w:r w:rsidR="00363D88">
        <w:rPr>
          <w:rFonts w:ascii="AvantGarde Bk BT" w:hAnsi="AvantGarde Bk BT"/>
          <w:bCs/>
          <w:i/>
          <w:sz w:val="20"/>
          <w:szCs w:val="20"/>
        </w:rPr>
        <w:t>.</w:t>
      </w:r>
    </w:p>
    <w:p w:rsidR="00363D88" w:rsidRDefault="00363D88" w:rsidP="00363D88">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w:t>
      </w:r>
      <w:r w:rsidRPr="00041C2E">
        <w:rPr>
          <w:rFonts w:ascii="AvantGarde Bk BT" w:hAnsi="AvantGarde Bk BT"/>
          <w:sz w:val="20"/>
          <w:szCs w:val="20"/>
        </w:rPr>
        <w:t>fecha</w:t>
      </w:r>
      <w:r w:rsidR="00DE0748" w:rsidRPr="00041C2E">
        <w:rPr>
          <w:rFonts w:ascii="AvantGarde Bk BT" w:hAnsi="AvantGarde Bk BT"/>
          <w:sz w:val="20"/>
          <w:szCs w:val="20"/>
        </w:rPr>
        <w:t xml:space="preserve"> </w:t>
      </w:r>
      <w:r w:rsidR="00AA2859" w:rsidRPr="00041C2E">
        <w:rPr>
          <w:rFonts w:ascii="AvantGarde Bk BT" w:hAnsi="AvantGarde Bk BT"/>
          <w:sz w:val="20"/>
          <w:szCs w:val="20"/>
        </w:rPr>
        <w:t>23 de julio</w:t>
      </w:r>
      <w:r w:rsidR="00B9757F" w:rsidRPr="00041C2E">
        <w:rPr>
          <w:rFonts w:ascii="AvantGarde Bk BT" w:hAnsi="AvantGarde Bk BT"/>
          <w:sz w:val="20"/>
          <w:szCs w:val="20"/>
        </w:rPr>
        <w:t xml:space="preserve"> </w:t>
      </w:r>
      <w:r w:rsidR="004B4089" w:rsidRPr="00041C2E">
        <w:rPr>
          <w:rFonts w:ascii="AvantGarde Bk BT" w:hAnsi="AvantGarde Bk BT"/>
          <w:sz w:val="20"/>
          <w:szCs w:val="20"/>
        </w:rPr>
        <w:t>del</w:t>
      </w:r>
      <w:r w:rsidR="004B4089" w:rsidRPr="007065D7">
        <w:rPr>
          <w:rFonts w:ascii="AvantGarde Bk BT" w:hAnsi="AvantGarde Bk BT"/>
          <w:sz w:val="20"/>
          <w:szCs w:val="20"/>
        </w:rPr>
        <w:t xml:space="preserve">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A84087">
        <w:rPr>
          <w:rFonts w:ascii="AvantGarde Bk BT" w:hAnsi="AvantGarde Bk BT"/>
          <w:bCs/>
          <w:sz w:val="20"/>
          <w:szCs w:val="20"/>
        </w:rPr>
        <w:t>de Ciencias Sociales y Humanidades</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5D564F">
        <w:rPr>
          <w:rFonts w:ascii="AvantGarde Bk BT" w:hAnsi="AvantGarde Bk BT"/>
          <w:sz w:val="20"/>
          <w:szCs w:val="20"/>
        </w:rPr>
        <w:t xml:space="preserve"> la</w:t>
      </w:r>
      <w:r w:rsidR="00236BF3">
        <w:rPr>
          <w:rFonts w:ascii="AvantGarde Bk BT" w:hAnsi="AvantGarde Bk BT"/>
          <w:sz w:val="20"/>
          <w:szCs w:val="20"/>
        </w:rPr>
        <w:t xml:space="preserve"> C. </w:t>
      </w:r>
      <w:r w:rsidR="00221080">
        <w:rPr>
          <w:rFonts w:ascii="AvantGarde Bk BT" w:hAnsi="AvantGarde Bk BT"/>
          <w:bCs/>
          <w:sz w:val="20"/>
          <w:szCs w:val="20"/>
        </w:rPr>
        <w:t>MARIA GUADALUPE VAZQUEZ NIÑO</w:t>
      </w:r>
      <w:r w:rsidR="00221080">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3E1447" w:rsidRDefault="003E1447" w:rsidP="004B4089">
      <w:pPr>
        <w:pStyle w:val="Prrafodelista"/>
        <w:rPr>
          <w:rFonts w:ascii="AvantGarde Bk BT" w:hAnsi="AvantGarde Bk BT"/>
          <w:sz w:val="20"/>
          <w:szCs w:val="20"/>
        </w:rPr>
      </w:pPr>
    </w:p>
    <w:p w:rsidR="003E1447" w:rsidRDefault="003E1447"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r w:rsidR="00363D88" w:rsidRPr="00D916BF">
        <w:rPr>
          <w:rFonts w:ascii="AvantGarde Bk BT" w:hAnsi="AvantGarde Bk BT"/>
          <w:i/>
          <w:color w:val="000000" w:themeColor="text1"/>
          <w:sz w:val="20"/>
          <w:szCs w:val="20"/>
        </w:rPr>
        <w:t xml:space="preserve">Maestría en Educación Superior Internacional bajo la modalidad de doble titulación en la Universidad de Guadalajara y Boston </w:t>
      </w:r>
      <w:proofErr w:type="spellStart"/>
      <w:r w:rsidR="00363D88" w:rsidRPr="00D916BF">
        <w:rPr>
          <w:rFonts w:ascii="AvantGarde Bk BT" w:hAnsi="AvantGarde Bk BT"/>
          <w:i/>
          <w:color w:val="000000" w:themeColor="text1"/>
          <w:sz w:val="20"/>
          <w:szCs w:val="20"/>
        </w:rPr>
        <w:t>College</w:t>
      </w:r>
      <w:proofErr w:type="spellEnd"/>
      <w:r w:rsidR="00363D88" w:rsidRPr="00D916BF">
        <w:rPr>
          <w:rFonts w:ascii="AvantGarde Bk BT" w:hAnsi="AvantGarde Bk BT"/>
          <w:i/>
          <w:color w:val="000000" w:themeColor="text1"/>
          <w:sz w:val="20"/>
          <w:szCs w:val="20"/>
        </w:rPr>
        <w:t>, Estados Unidos de Norteamérica</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221080" w:rsidRPr="00041C2E">
        <w:rPr>
          <w:rFonts w:ascii="AvantGarde Bk BT" w:hAnsi="AvantGarde Bk BT"/>
          <w:sz w:val="20"/>
          <w:szCs w:val="20"/>
        </w:rPr>
        <w:t>26</w:t>
      </w:r>
      <w:r w:rsidR="00236BF3" w:rsidRPr="00041C2E">
        <w:rPr>
          <w:rFonts w:ascii="AvantGarde Bk BT" w:hAnsi="AvantGarde Bk BT"/>
          <w:sz w:val="20"/>
          <w:szCs w:val="20"/>
        </w:rPr>
        <w:t xml:space="preserve"> de </w:t>
      </w:r>
      <w:r w:rsidR="005D564F" w:rsidRPr="00041C2E">
        <w:rPr>
          <w:rFonts w:ascii="AvantGarde Bk BT" w:hAnsi="AvantGarde Bk BT"/>
          <w:sz w:val="20"/>
          <w:szCs w:val="20"/>
        </w:rPr>
        <w:t>agosto</w:t>
      </w:r>
      <w:r w:rsidR="00221080" w:rsidRPr="00041C2E">
        <w:rPr>
          <w:rFonts w:ascii="AvantGarde Bk BT" w:hAnsi="AvantGarde Bk BT"/>
          <w:sz w:val="20"/>
          <w:szCs w:val="20"/>
        </w:rPr>
        <w:t xml:space="preserve"> de 2019 y hasta el </w:t>
      </w:r>
      <w:r w:rsidR="006D62A9" w:rsidRPr="00041C2E">
        <w:rPr>
          <w:rFonts w:ascii="AvantGarde Bk BT" w:hAnsi="AvantGarde Bk BT"/>
          <w:sz w:val="20"/>
          <w:szCs w:val="20"/>
        </w:rPr>
        <w:t>3</w:t>
      </w:r>
      <w:r w:rsidR="004260BB" w:rsidRPr="00041C2E">
        <w:rPr>
          <w:rFonts w:ascii="AvantGarde Bk BT" w:hAnsi="AvantGarde Bk BT"/>
          <w:sz w:val="20"/>
          <w:szCs w:val="20"/>
        </w:rPr>
        <w:t>1</w:t>
      </w:r>
      <w:r w:rsidR="00236BF3" w:rsidRPr="00041C2E">
        <w:rPr>
          <w:rFonts w:ascii="AvantGarde Bk BT" w:hAnsi="AvantGarde Bk BT"/>
          <w:sz w:val="20"/>
          <w:szCs w:val="20"/>
        </w:rPr>
        <w:t xml:space="preserve"> de </w:t>
      </w:r>
      <w:r w:rsidR="006D62A9" w:rsidRPr="00041C2E">
        <w:rPr>
          <w:rFonts w:ascii="AvantGarde Bk BT" w:hAnsi="AvantGarde Bk BT"/>
          <w:sz w:val="20"/>
          <w:szCs w:val="20"/>
        </w:rPr>
        <w:t xml:space="preserve">julio </w:t>
      </w:r>
      <w:r w:rsidR="00236BF3" w:rsidRPr="00041C2E">
        <w:rPr>
          <w:rFonts w:ascii="AvantGarde Bk BT" w:hAnsi="AvantGarde Bk BT"/>
          <w:sz w:val="20"/>
          <w:szCs w:val="20"/>
        </w:rPr>
        <w:t>de 202</w:t>
      </w:r>
      <w:r w:rsidR="00221080" w:rsidRPr="00041C2E">
        <w:rPr>
          <w:rFonts w:ascii="AvantGarde Bk BT" w:hAnsi="AvantGarde Bk BT"/>
          <w:sz w:val="20"/>
          <w:szCs w:val="20"/>
        </w:rPr>
        <w:t>0</w:t>
      </w:r>
      <w:r w:rsidR="00BD47EC" w:rsidRPr="00041C2E">
        <w:rPr>
          <w:rFonts w:ascii="AvantGarde Bk BT" w:hAnsi="AvantGarde Bk BT"/>
          <w:sz w:val="20"/>
          <w:szCs w:val="20"/>
        </w:rPr>
        <w:t>,</w:t>
      </w:r>
      <w:r w:rsidR="00442A96" w:rsidRPr="00041C2E">
        <w:rPr>
          <w:rFonts w:ascii="AvantGarde Bk BT" w:hAnsi="AvantGarde Bk BT"/>
          <w:sz w:val="20"/>
          <w:szCs w:val="20"/>
        </w:rPr>
        <w:t xml:space="preserve"> a favor d</w:t>
      </w:r>
      <w:r w:rsidR="00DD61AE" w:rsidRPr="00041C2E">
        <w:rPr>
          <w:rFonts w:ascii="AvantGarde Bk BT" w:hAnsi="AvantGarde Bk BT"/>
          <w:sz w:val="20"/>
          <w:szCs w:val="20"/>
        </w:rPr>
        <w:t>e</w:t>
      </w:r>
      <w:r w:rsidR="005D564F" w:rsidRPr="00041C2E">
        <w:rPr>
          <w:rFonts w:ascii="AvantGarde Bk BT" w:hAnsi="AvantGarde Bk BT"/>
          <w:sz w:val="20"/>
          <w:szCs w:val="20"/>
        </w:rPr>
        <w:t xml:space="preserve"> la</w:t>
      </w:r>
      <w:r w:rsidR="00236BF3" w:rsidRPr="00041C2E">
        <w:rPr>
          <w:rFonts w:ascii="AvantGarde Bk BT" w:hAnsi="AvantGarde Bk BT"/>
          <w:sz w:val="20"/>
          <w:szCs w:val="20"/>
        </w:rPr>
        <w:t xml:space="preserve"> C. </w:t>
      </w:r>
      <w:r w:rsidR="00221080" w:rsidRPr="00041C2E">
        <w:rPr>
          <w:rFonts w:ascii="AvantGarde Bk BT" w:hAnsi="AvantGarde Bk BT"/>
          <w:bCs/>
          <w:sz w:val="20"/>
          <w:szCs w:val="20"/>
        </w:rPr>
        <w:t>MARIA GUADALUPE VAZQUEZ NIÑO</w:t>
      </w:r>
      <w:r w:rsidR="00BA4D7B" w:rsidRPr="00041C2E">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3E1447" w:rsidRPr="00D40F0E" w:rsidRDefault="003E1447" w:rsidP="003E1447">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3E1447" w:rsidRPr="00D40F0E" w:rsidRDefault="003E1447" w:rsidP="003E1447">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3E1447" w:rsidRPr="00D40F0E" w:rsidRDefault="003E1447"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Se dictamina</w:t>
      </w:r>
      <w:r w:rsidR="005D564F">
        <w:rPr>
          <w:rFonts w:ascii="AvantGarde Bk BT" w:hAnsi="AvantGarde Bk BT"/>
          <w:spacing w:val="-3"/>
          <w:sz w:val="20"/>
          <w:szCs w:val="20"/>
          <w:lang w:val="es-ES_tradnl"/>
        </w:rPr>
        <w:t xml:space="preserve"> a la</w:t>
      </w:r>
      <w:r w:rsidR="00236BF3">
        <w:rPr>
          <w:rFonts w:ascii="AvantGarde Bk BT" w:hAnsi="AvantGarde Bk BT"/>
          <w:spacing w:val="-3"/>
          <w:sz w:val="20"/>
          <w:szCs w:val="20"/>
          <w:lang w:val="es-ES_tradnl"/>
        </w:rPr>
        <w:t xml:space="preserve"> C. </w:t>
      </w:r>
      <w:r w:rsidR="00221080">
        <w:rPr>
          <w:rFonts w:ascii="AvantGarde Bk BT" w:hAnsi="AvantGarde Bk BT"/>
          <w:bCs/>
          <w:sz w:val="20"/>
          <w:szCs w:val="20"/>
        </w:rPr>
        <w:t>MARIA GUADALUPE VAZQUEZ NIÑO</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A84087">
        <w:rPr>
          <w:rFonts w:ascii="AvantGarde Bk BT" w:hAnsi="AvantGarde Bk BT"/>
          <w:spacing w:val="-3"/>
          <w:sz w:val="20"/>
          <w:szCs w:val="20"/>
          <w:lang w:val="es-ES_tradnl"/>
        </w:rPr>
        <w:t>CIARIO</w:t>
      </w:r>
      <w:r w:rsidR="00266933">
        <w:rPr>
          <w:rFonts w:ascii="AvantGarde Bk BT" w:hAnsi="AvantGarde Bk BT"/>
          <w:spacing w:val="-3"/>
          <w:sz w:val="20"/>
          <w:szCs w:val="20"/>
          <w:lang w:val="es-ES_tradnl"/>
        </w:rPr>
        <w:t xml:space="preserve">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AA2859">
        <w:rPr>
          <w:rFonts w:ascii="AvantGarde Bk BT" w:hAnsi="AvantGarde Bk BT"/>
          <w:spacing w:val="-3"/>
          <w:sz w:val="20"/>
          <w:szCs w:val="20"/>
          <w:lang w:val="es-ES_tradnl"/>
        </w:rPr>
        <w:t xml:space="preserve">continuar </w:t>
      </w:r>
      <w:r w:rsidR="00266933">
        <w:rPr>
          <w:rFonts w:ascii="AvantGarde Bk BT" w:hAnsi="AvantGarde Bk BT"/>
          <w:spacing w:val="-3"/>
          <w:sz w:val="20"/>
          <w:szCs w:val="20"/>
          <w:lang w:val="es-ES_tradnl"/>
        </w:rPr>
        <w:t xml:space="preserve">el programa de posgrado </w:t>
      </w:r>
      <w:r w:rsidR="00AA2859" w:rsidRPr="00363D88">
        <w:rPr>
          <w:rFonts w:ascii="AvantGarde Bk BT" w:hAnsi="AvantGarde Bk BT"/>
          <w:bCs/>
          <w:i/>
          <w:sz w:val="20"/>
          <w:szCs w:val="20"/>
        </w:rPr>
        <w:t xml:space="preserve">Maestría en Educación Superior Internacional bajo la modalidad de doble titulación en la Universidad de Guadalajara y Boston </w:t>
      </w:r>
      <w:proofErr w:type="spellStart"/>
      <w:r w:rsidR="00AA2859" w:rsidRPr="00363D88">
        <w:rPr>
          <w:rFonts w:ascii="AvantGarde Bk BT" w:hAnsi="AvantGarde Bk BT"/>
          <w:bCs/>
          <w:i/>
          <w:sz w:val="20"/>
          <w:szCs w:val="20"/>
        </w:rPr>
        <w:t>College</w:t>
      </w:r>
      <w:proofErr w:type="spellEnd"/>
      <w:r w:rsidR="00AA2859" w:rsidRPr="00363D88">
        <w:rPr>
          <w:rFonts w:ascii="AvantGarde Bk BT" w:hAnsi="AvantGarde Bk BT"/>
          <w:bCs/>
          <w:i/>
          <w:sz w:val="20"/>
          <w:szCs w:val="20"/>
        </w:rPr>
        <w:t>, Estados Unid</w:t>
      </w:r>
      <w:bookmarkStart w:id="0" w:name="_GoBack"/>
      <w:bookmarkEnd w:id="0"/>
      <w:r w:rsidR="00AA2859" w:rsidRPr="00363D88">
        <w:rPr>
          <w:rFonts w:ascii="AvantGarde Bk BT" w:hAnsi="AvantGarde Bk BT"/>
          <w:bCs/>
          <w:i/>
          <w:sz w:val="20"/>
          <w:szCs w:val="20"/>
        </w:rPr>
        <w:t>os de Norteamérica</w:t>
      </w:r>
      <w:r w:rsidR="00AA2859">
        <w:rPr>
          <w:rFonts w:ascii="AvantGarde Bk BT" w:hAnsi="AvantGarde Bk BT"/>
          <w:color w:val="000000" w:themeColor="text1"/>
          <w:sz w:val="20"/>
          <w:szCs w:val="20"/>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w:t>
      </w:r>
      <w:r w:rsidRPr="00041C2E">
        <w:rPr>
          <w:rFonts w:ascii="AvantGarde Bk BT" w:hAnsi="AvantGarde Bk BT"/>
          <w:spacing w:val="-3"/>
          <w:sz w:val="20"/>
          <w:szCs w:val="20"/>
          <w:lang w:val="es-ES_tradnl"/>
        </w:rPr>
        <w:t xml:space="preserve">partir </w:t>
      </w:r>
      <w:r w:rsidR="005D564F" w:rsidRPr="00041C2E">
        <w:rPr>
          <w:rFonts w:ascii="AvantGarde Bk BT" w:hAnsi="AvantGarde Bk BT"/>
          <w:spacing w:val="-3"/>
          <w:sz w:val="20"/>
          <w:szCs w:val="20"/>
          <w:lang w:val="es-ES_tradnl"/>
        </w:rPr>
        <w:t xml:space="preserve">del </w:t>
      </w:r>
      <w:r w:rsidR="006D62A9" w:rsidRPr="00041C2E">
        <w:rPr>
          <w:rFonts w:ascii="AvantGarde Bk BT" w:hAnsi="AvantGarde Bk BT"/>
          <w:sz w:val="20"/>
          <w:szCs w:val="20"/>
        </w:rPr>
        <w:t>26 de agosto de 2019 y hasta el 3</w:t>
      </w:r>
      <w:r w:rsidR="004260BB" w:rsidRPr="00041C2E">
        <w:rPr>
          <w:rFonts w:ascii="AvantGarde Bk BT" w:hAnsi="AvantGarde Bk BT"/>
          <w:sz w:val="20"/>
          <w:szCs w:val="20"/>
        </w:rPr>
        <w:t>1</w:t>
      </w:r>
      <w:r w:rsidR="006D62A9" w:rsidRPr="00041C2E">
        <w:rPr>
          <w:rFonts w:ascii="AvantGarde Bk BT" w:hAnsi="AvantGarde Bk BT"/>
          <w:sz w:val="20"/>
          <w:szCs w:val="20"/>
        </w:rPr>
        <w:t xml:space="preserve"> de julio de 2020</w:t>
      </w:r>
      <w:r w:rsidRPr="00041C2E">
        <w:rPr>
          <w:rFonts w:ascii="AvantGarde Bk BT" w:hAnsi="AvantGarde Bk BT"/>
          <w:spacing w:val="-3"/>
          <w:sz w:val="20"/>
          <w:szCs w:val="20"/>
          <w:lang w:val="es-ES_tradnl"/>
        </w:rPr>
        <w:t>,</w:t>
      </w:r>
      <w:r w:rsidR="00BD648A" w:rsidRPr="00041C2E">
        <w:rPr>
          <w:rFonts w:ascii="AvantGarde Bk BT" w:hAnsi="AvantGarde Bk BT"/>
          <w:spacing w:val="-3"/>
          <w:sz w:val="20"/>
          <w:szCs w:val="20"/>
          <w:lang w:val="es-ES_tradnl"/>
        </w:rPr>
        <w:t xml:space="preserve"> </w:t>
      </w:r>
      <w:r w:rsidRPr="00041C2E">
        <w:rPr>
          <w:rFonts w:ascii="AvantGarde Bk BT" w:hAnsi="AvantGarde Bk BT"/>
          <w:spacing w:val="-3"/>
          <w:sz w:val="20"/>
          <w:szCs w:val="20"/>
          <w:lang w:val="es-ES_tradnl"/>
        </w:rPr>
        <w:t xml:space="preserve"> la</w:t>
      </w:r>
      <w:r w:rsidRPr="00D40F0E">
        <w:rPr>
          <w:rFonts w:ascii="AvantGarde Bk BT" w:hAnsi="AvantGarde Bk BT"/>
          <w:spacing w:val="-3"/>
          <w:sz w:val="20"/>
          <w:szCs w:val="20"/>
          <w:lang w:val="es-ES_tradnl"/>
        </w:rPr>
        <w:t xml:space="preserve">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A2859">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w:t>
      </w:r>
      <w:r w:rsidRPr="00041C2E">
        <w:rPr>
          <w:rFonts w:ascii="AvantGarde Bk BT" w:hAnsi="AvantGarde Bk BT"/>
          <w:spacing w:val="-3"/>
          <w:sz w:val="20"/>
          <w:szCs w:val="20"/>
          <w:lang w:val="es-ES_tradnl"/>
        </w:rPr>
        <w:t>moneda nacional 1,</w:t>
      </w:r>
      <w:r w:rsidR="00AA2859" w:rsidRPr="00041C2E">
        <w:rPr>
          <w:rFonts w:ascii="AvantGarde Bk BT" w:hAnsi="AvantGarde Bk BT"/>
          <w:spacing w:val="-3"/>
          <w:sz w:val="20"/>
          <w:szCs w:val="20"/>
          <w:lang w:val="es-ES_tradnl"/>
        </w:rPr>
        <w:t>700 dólares</w:t>
      </w:r>
      <w:r w:rsidR="006D62A9" w:rsidRPr="00041C2E">
        <w:rPr>
          <w:rFonts w:ascii="AvantGarde Bk BT" w:hAnsi="AvantGarde Bk BT"/>
          <w:spacing w:val="-3"/>
          <w:sz w:val="20"/>
          <w:szCs w:val="20"/>
          <w:lang w:val="es-ES_tradnl"/>
        </w:rPr>
        <w:t xml:space="preserve"> del </w:t>
      </w:r>
      <w:r w:rsidR="006D62A9" w:rsidRPr="00041C2E">
        <w:rPr>
          <w:rFonts w:ascii="AvantGarde Bk BT" w:hAnsi="AvantGarde Bk BT"/>
          <w:sz w:val="20"/>
          <w:szCs w:val="20"/>
        </w:rPr>
        <w:t>26 de agosto de 2019 y hasta el 13 de diciembre de 2019</w:t>
      </w:r>
      <w:r w:rsidRPr="00041C2E">
        <w:rPr>
          <w:rFonts w:ascii="AvantGarde Bk BT" w:hAnsi="AvantGarde Bk BT"/>
          <w:spacing w:val="-3"/>
          <w:sz w:val="20"/>
          <w:szCs w:val="20"/>
          <w:lang w:val="es-ES_tradnl"/>
        </w:rPr>
        <w:t>;</w:t>
      </w:r>
    </w:p>
    <w:p w:rsidR="00266933" w:rsidRDefault="00266933" w:rsidP="00AA2859">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Seguro médico </w:t>
      </w:r>
      <w:r w:rsidR="004260BB">
        <w:rPr>
          <w:rFonts w:ascii="AvantGarde Bk BT" w:hAnsi="AvantGarde Bk BT"/>
          <w:spacing w:val="-3"/>
          <w:sz w:val="20"/>
          <w:szCs w:val="20"/>
          <w:lang w:val="es-ES_tradnl"/>
        </w:rPr>
        <w:t>$4,5</w:t>
      </w:r>
      <w:r>
        <w:rPr>
          <w:rFonts w:ascii="AvantGarde Bk BT" w:hAnsi="AvantGarde Bk BT"/>
          <w:spacing w:val="-3"/>
          <w:sz w:val="20"/>
          <w:szCs w:val="20"/>
          <w:lang w:val="es-ES_tradnl"/>
        </w:rPr>
        <w:t>00.00 M.N.</w:t>
      </w:r>
      <w:r w:rsidR="00732417">
        <w:rPr>
          <w:rFonts w:ascii="AvantGarde Bk BT" w:hAnsi="AvantGarde Bk BT"/>
          <w:spacing w:val="-3"/>
          <w:sz w:val="20"/>
          <w:szCs w:val="20"/>
          <w:lang w:val="es-ES_tradnl"/>
        </w:rPr>
        <w:t xml:space="preserve"> de agosto a diciembre de 2019</w:t>
      </w:r>
      <w:r>
        <w:rPr>
          <w:rFonts w:ascii="AvantGarde Bk BT" w:hAnsi="AvantGarde Bk BT"/>
          <w:spacing w:val="-3"/>
          <w:sz w:val="20"/>
          <w:szCs w:val="20"/>
          <w:lang w:val="es-ES_tradnl"/>
        </w:rPr>
        <w:t>;</w:t>
      </w:r>
    </w:p>
    <w:p w:rsidR="00732417" w:rsidRPr="00732417" w:rsidRDefault="002B0C46" w:rsidP="00732417">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B9757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w:t>
      </w:r>
      <w:r w:rsidR="004260BB">
        <w:rPr>
          <w:rFonts w:ascii="AvantGarde Bk BT" w:hAnsi="AvantGarde Bk BT"/>
          <w:spacing w:val="-3"/>
          <w:sz w:val="20"/>
          <w:szCs w:val="20"/>
          <w:lang w:val="es-ES_tradnl"/>
        </w:rPr>
        <w:t>5</w:t>
      </w:r>
      <w:r>
        <w:rPr>
          <w:rFonts w:ascii="AvantGarde Bk BT" w:hAnsi="AvantGarde Bk BT"/>
          <w:spacing w:val="-3"/>
          <w:sz w:val="20"/>
          <w:szCs w:val="20"/>
          <w:lang w:val="es-ES_tradnl"/>
        </w:rPr>
        <w:t>,000.00 M.N.</w:t>
      </w:r>
      <w:r w:rsidR="00732417" w:rsidRPr="00732417">
        <w:rPr>
          <w:rFonts w:ascii="AvantGarde Bk BT" w:hAnsi="AvantGarde Bk BT"/>
          <w:spacing w:val="-3"/>
          <w:sz w:val="20"/>
          <w:szCs w:val="20"/>
          <w:lang w:val="es-ES_tradnl"/>
        </w:rPr>
        <w:t xml:space="preserve"> </w:t>
      </w:r>
      <w:r w:rsidR="00732417">
        <w:rPr>
          <w:rFonts w:ascii="AvantGarde Bk BT" w:hAnsi="AvantGarde Bk BT"/>
          <w:spacing w:val="-3"/>
          <w:sz w:val="20"/>
          <w:szCs w:val="20"/>
          <w:lang w:val="es-ES_tradnl"/>
        </w:rPr>
        <w:t>de agosto a diciembre de 2019;</w:t>
      </w:r>
      <w:r w:rsidR="00AA2859">
        <w:rPr>
          <w:rFonts w:ascii="AvantGarde Bk BT" w:hAnsi="AvantGarde Bk BT"/>
          <w:spacing w:val="-3"/>
          <w:sz w:val="20"/>
          <w:szCs w:val="20"/>
          <w:lang w:val="es-ES_tradnl"/>
        </w:rPr>
        <w:t xml:space="preserve"> </w:t>
      </w:r>
    </w:p>
    <w:p w:rsidR="00266933" w:rsidRPr="00AA2859" w:rsidRDefault="00AA2859" w:rsidP="00AA2859">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 semestral equivalente en moneda nacional</w:t>
      </w:r>
      <w:r w:rsidR="00266933">
        <w:rPr>
          <w:rFonts w:ascii="AvantGarde Bk BT" w:hAnsi="AvantGarde Bk BT"/>
          <w:spacing w:val="-3"/>
          <w:sz w:val="20"/>
          <w:szCs w:val="20"/>
          <w:lang w:val="es-ES_tradnl"/>
        </w:rPr>
        <w:t>, sujeta a comprobación;</w:t>
      </w:r>
    </w:p>
    <w:p w:rsidR="00AA2859" w:rsidRPr="00AA2859" w:rsidRDefault="00AA2859" w:rsidP="00AA2859">
      <w:pPr>
        <w:numPr>
          <w:ilvl w:val="1"/>
          <w:numId w:val="13"/>
        </w:numPr>
        <w:jc w:val="both"/>
        <w:rPr>
          <w:rFonts w:ascii="AvantGarde Bk BT" w:hAnsi="AvantGarde Bk BT"/>
          <w:spacing w:val="-3"/>
          <w:sz w:val="20"/>
          <w:szCs w:val="20"/>
          <w:lang w:val="es-ES_tradnl"/>
        </w:rPr>
      </w:pPr>
      <w:r w:rsidRPr="00AA2859">
        <w:rPr>
          <w:rFonts w:ascii="AvantGarde Bk BT" w:hAnsi="AvantGarde Bk BT"/>
          <w:spacing w:val="-3"/>
          <w:sz w:val="20"/>
          <w:szCs w:val="20"/>
          <w:lang w:val="es-ES_tradnl"/>
        </w:rPr>
        <w:t>Tercer semestre</w:t>
      </w:r>
      <w:r w:rsidR="00732417">
        <w:rPr>
          <w:rFonts w:ascii="AvantGarde Bk BT" w:hAnsi="AvantGarde Bk BT"/>
          <w:spacing w:val="-3"/>
          <w:sz w:val="20"/>
          <w:szCs w:val="20"/>
          <w:lang w:val="es-ES_tradnl"/>
        </w:rPr>
        <w:t xml:space="preserve"> 12,</w:t>
      </w:r>
      <w:r w:rsidRPr="00AA2859">
        <w:rPr>
          <w:rFonts w:ascii="AvantGarde Bk BT" w:hAnsi="AvantGarde Bk BT"/>
          <w:spacing w:val="-3"/>
          <w:sz w:val="20"/>
          <w:szCs w:val="20"/>
          <w:lang w:val="es-ES_tradnl"/>
        </w:rPr>
        <w:t>912.00 dólares;</w:t>
      </w:r>
    </w:p>
    <w:p w:rsidR="00AA2859" w:rsidRDefault="00AA2859" w:rsidP="00AA2859">
      <w:pPr>
        <w:numPr>
          <w:ilvl w:val="1"/>
          <w:numId w:val="13"/>
        </w:numPr>
        <w:jc w:val="both"/>
        <w:rPr>
          <w:rFonts w:ascii="AvantGarde Bk BT" w:hAnsi="AvantGarde Bk BT"/>
          <w:spacing w:val="-3"/>
          <w:sz w:val="20"/>
          <w:szCs w:val="20"/>
          <w:lang w:val="es-ES_tradnl"/>
        </w:rPr>
      </w:pPr>
      <w:r w:rsidRPr="00AA2859">
        <w:rPr>
          <w:rFonts w:ascii="AvantGarde Bk BT" w:hAnsi="AvantGarde Bk BT"/>
          <w:spacing w:val="-3"/>
          <w:sz w:val="20"/>
          <w:szCs w:val="20"/>
          <w:lang w:val="es-ES_tradnl"/>
        </w:rPr>
        <w:t>Cuarto semestre 4,304.00 dólares</w:t>
      </w:r>
    </w:p>
    <w:p w:rsidR="004260BB" w:rsidRPr="00AA2859" w:rsidRDefault="004260BB" w:rsidP="004260BB">
      <w:pPr>
        <w:ind w:left="708"/>
        <w:jc w:val="both"/>
        <w:rPr>
          <w:rFonts w:ascii="AvantGarde Bk BT" w:hAnsi="AvantGarde Bk BT"/>
          <w:spacing w:val="-3"/>
          <w:sz w:val="20"/>
          <w:szCs w:val="20"/>
          <w:lang w:val="es-ES_tradnl"/>
        </w:rPr>
      </w:pPr>
      <w:r>
        <w:rPr>
          <w:rFonts w:ascii="AvantGarde Bk BT" w:hAnsi="AvantGarde Bk BT"/>
          <w:spacing w:val="-3"/>
          <w:sz w:val="20"/>
          <w:szCs w:val="20"/>
          <w:lang w:val="es-ES_tradnl"/>
        </w:rPr>
        <w:t>En caso de incremento o disminución se deberá presentar el documento oficial que justifique la actualización para la gestión del pago respectivo.</w:t>
      </w:r>
    </w:p>
    <w:p w:rsidR="00BC4F16" w:rsidRPr="00CF60AD" w:rsidRDefault="00BC4F16" w:rsidP="00AA2859">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 M.N.; y</w:t>
      </w:r>
    </w:p>
    <w:p w:rsidR="00AC1B2E" w:rsidRPr="00D40F0E" w:rsidRDefault="00AC1B2E" w:rsidP="00AA2859">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 xml:space="preserve">aéreo </w:t>
      </w:r>
      <w:r w:rsidR="00732417">
        <w:rPr>
          <w:rFonts w:ascii="AvantGarde Bk BT" w:hAnsi="AvantGarde Bk BT"/>
          <w:spacing w:val="-3"/>
          <w:sz w:val="20"/>
          <w:szCs w:val="20"/>
          <w:lang w:val="es-ES_tradnl"/>
        </w:rPr>
        <w:t xml:space="preserve">de ida hasta </w:t>
      </w:r>
      <w:r w:rsidR="00AA2859">
        <w:rPr>
          <w:rFonts w:ascii="AvantGarde Bk BT" w:hAnsi="AvantGarde Bk BT"/>
          <w:spacing w:val="-3"/>
          <w:sz w:val="20"/>
          <w:szCs w:val="20"/>
          <w:lang w:val="es-ES_tradnl"/>
        </w:rPr>
        <w:t>$15</w:t>
      </w:r>
      <w:r w:rsidR="00BC4F16">
        <w:rPr>
          <w:rFonts w:ascii="AvantGarde Bk BT" w:hAnsi="AvantGarde Bk BT"/>
          <w:spacing w:val="-3"/>
          <w:sz w:val="20"/>
          <w:szCs w:val="20"/>
          <w:lang w:val="es-ES_tradnl"/>
        </w:rPr>
        <w:t>,000.00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5D564F">
        <w:rPr>
          <w:rFonts w:ascii="AvantGarde Bk BT" w:hAnsi="AvantGarde Bk BT"/>
          <w:sz w:val="20"/>
          <w:szCs w:val="20"/>
        </w:rPr>
        <w:t>La</w:t>
      </w:r>
      <w:r w:rsidR="00BC4F16">
        <w:rPr>
          <w:rFonts w:ascii="AvantGarde Bk BT" w:hAnsi="AvantGarde Bk BT"/>
          <w:sz w:val="20"/>
          <w:szCs w:val="20"/>
        </w:rPr>
        <w:t xml:space="preserve"> C. </w:t>
      </w:r>
      <w:r w:rsidR="00221080">
        <w:rPr>
          <w:rFonts w:ascii="AvantGarde Bk BT" w:hAnsi="AvantGarde Bk BT"/>
          <w:bCs/>
          <w:sz w:val="20"/>
          <w:szCs w:val="20"/>
        </w:rPr>
        <w:t>MARIA GUADALUPE VAZQUEZ NIÑO</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A84087">
        <w:rPr>
          <w:rFonts w:ascii="AvantGarde Bk BT" w:hAnsi="AvantGarde Bk BT"/>
          <w:bCs/>
          <w:sz w:val="20"/>
          <w:szCs w:val="20"/>
        </w:rPr>
        <w:t xml:space="preserve">de Ciencias Sociales y Humanidades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lastRenderedPageBreak/>
        <w:t>CUARTO.-</w:t>
      </w:r>
      <w:r>
        <w:rPr>
          <w:rFonts w:ascii="AvantGarde Bk BT" w:hAnsi="AvantGarde Bk BT"/>
          <w:sz w:val="20"/>
          <w:szCs w:val="20"/>
        </w:rPr>
        <w:t xml:space="preserve"> El Centro Universitario </w:t>
      </w:r>
      <w:r w:rsidR="00A84087">
        <w:rPr>
          <w:rFonts w:ascii="AvantGarde Bk BT" w:hAnsi="AvantGarde Bk BT"/>
          <w:bCs/>
          <w:sz w:val="20"/>
          <w:szCs w:val="20"/>
        </w:rPr>
        <w:t>de Ciencias Sociales y Humanidades</w:t>
      </w:r>
      <w:r w:rsidR="00DD61AE">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1F6174">
        <w:rPr>
          <w:rFonts w:ascii="AvantGarde Bk BT" w:hAnsi="AvantGarde Bk BT"/>
          <w:sz w:val="20"/>
          <w:szCs w:val="20"/>
        </w:rPr>
        <w:t xml:space="preserve"> </w:t>
      </w:r>
      <w:r w:rsidR="005D564F">
        <w:rPr>
          <w:rFonts w:ascii="AvantGarde Bk BT" w:hAnsi="AvantGarde Bk BT"/>
          <w:sz w:val="20"/>
          <w:szCs w:val="20"/>
        </w:rPr>
        <w:t>la</w:t>
      </w:r>
      <w:r w:rsidR="00BC4F16">
        <w:rPr>
          <w:rFonts w:ascii="AvantGarde Bk BT" w:hAnsi="AvantGarde Bk BT"/>
          <w:sz w:val="20"/>
          <w:szCs w:val="20"/>
        </w:rPr>
        <w:t xml:space="preserve"> C. </w:t>
      </w:r>
      <w:r w:rsidR="00221080">
        <w:rPr>
          <w:rFonts w:ascii="AvantGarde Bk BT" w:hAnsi="AvantGarde Bk BT"/>
          <w:bCs/>
          <w:sz w:val="20"/>
          <w:szCs w:val="20"/>
        </w:rPr>
        <w:t>MARIA GUADALUPE VAZQUEZ NIÑO</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3E1447" w:rsidRPr="009D0AE9">
        <w:rPr>
          <w:rFonts w:ascii="AvantGarde Bk BT" w:hAnsi="AvantGarde Bk BT"/>
          <w:spacing w:val="-3"/>
          <w:sz w:val="20"/>
          <w:szCs w:val="20"/>
          <w:lang w:val="es-ES_tradnl" w:eastAsia="en-US"/>
        </w:rPr>
        <w:t xml:space="preserve">conformidad a lo dispuesto en el último párrafo del artículo 35 de la Ley Orgánica, y toda vez que </w:t>
      </w:r>
      <w:r w:rsidR="003E1447">
        <w:rPr>
          <w:rFonts w:ascii="AvantGarde Bk BT" w:hAnsi="AvantGarde Bk BT"/>
          <w:spacing w:val="-3"/>
          <w:sz w:val="20"/>
          <w:szCs w:val="20"/>
          <w:lang w:val="es-ES_tradnl" w:eastAsia="en-US"/>
        </w:rPr>
        <w:t>la</w:t>
      </w:r>
      <w:r w:rsidR="003E1447" w:rsidRPr="009D0AE9">
        <w:rPr>
          <w:rFonts w:ascii="AvantGarde Bk BT" w:hAnsi="AvantGarde Bk BT"/>
          <w:spacing w:val="-3"/>
          <w:sz w:val="20"/>
          <w:szCs w:val="20"/>
          <w:lang w:val="es-ES_tradnl" w:eastAsia="en-US"/>
        </w:rPr>
        <w:t xml:space="preserve"> C</w:t>
      </w:r>
      <w:r w:rsidR="003E1447" w:rsidRPr="009D0AE9">
        <w:rPr>
          <w:rFonts w:ascii="AvantGarde Bk BT" w:hAnsi="AvantGarde Bk BT"/>
          <w:sz w:val="20"/>
          <w:szCs w:val="20"/>
        </w:rPr>
        <w:t xml:space="preserve">. </w:t>
      </w:r>
      <w:r w:rsidR="003E1447">
        <w:rPr>
          <w:rFonts w:ascii="AvantGarde Bk BT" w:hAnsi="AvantGarde Bk BT"/>
          <w:bCs/>
          <w:sz w:val="20"/>
          <w:szCs w:val="20"/>
        </w:rPr>
        <w:t>MARIA GUADALUPE VAZQUEZ NIÑO</w:t>
      </w:r>
      <w:r w:rsidR="003E1447" w:rsidRPr="009D0AE9">
        <w:rPr>
          <w:rFonts w:ascii="AvantGarde Bk BT" w:hAnsi="AvantGarde Bk BT"/>
          <w:bCs/>
          <w:sz w:val="20"/>
          <w:szCs w:val="20"/>
        </w:rPr>
        <w:t>,</w:t>
      </w:r>
      <w:r w:rsidR="003E1447" w:rsidRPr="009D0AE9">
        <w:rPr>
          <w:rFonts w:ascii="AvantGarde Bk BT" w:hAnsi="AvantGarde Bk BT"/>
          <w:sz w:val="20"/>
          <w:szCs w:val="20"/>
        </w:rPr>
        <w:t xml:space="preserve"> </w:t>
      </w:r>
      <w:r w:rsidR="003E1447">
        <w:rPr>
          <w:rFonts w:ascii="AvantGarde Bk BT" w:hAnsi="AvantGarde Bk BT"/>
          <w:spacing w:val="-3"/>
          <w:sz w:val="20"/>
          <w:szCs w:val="20"/>
          <w:lang w:val="es-ES_tradnl"/>
        </w:rPr>
        <w:t xml:space="preserve">continúe el programa de posgrado </w:t>
      </w:r>
      <w:r w:rsidR="003E1447" w:rsidRPr="00363D88">
        <w:rPr>
          <w:rFonts w:ascii="AvantGarde Bk BT" w:hAnsi="AvantGarde Bk BT"/>
          <w:bCs/>
          <w:i/>
          <w:sz w:val="20"/>
          <w:szCs w:val="20"/>
        </w:rPr>
        <w:t xml:space="preserve">Maestría en Educación Superior Internacional bajo la modalidad de doble titulación en la Universidad de Guadalajara y Boston </w:t>
      </w:r>
      <w:proofErr w:type="spellStart"/>
      <w:r w:rsidR="003E1447" w:rsidRPr="00363D88">
        <w:rPr>
          <w:rFonts w:ascii="AvantGarde Bk BT" w:hAnsi="AvantGarde Bk BT"/>
          <w:bCs/>
          <w:i/>
          <w:sz w:val="20"/>
          <w:szCs w:val="20"/>
        </w:rPr>
        <w:t>College</w:t>
      </w:r>
      <w:proofErr w:type="spellEnd"/>
      <w:r w:rsidR="003E1447" w:rsidRPr="00363D88">
        <w:rPr>
          <w:rFonts w:ascii="AvantGarde Bk BT" w:hAnsi="AvantGarde Bk BT"/>
          <w:bCs/>
          <w:i/>
          <w:sz w:val="20"/>
          <w:szCs w:val="20"/>
        </w:rPr>
        <w:t>, Estados Unidos de Norteamérica</w:t>
      </w:r>
      <w:r w:rsidR="003E1447" w:rsidRPr="009D0AE9">
        <w:rPr>
          <w:rFonts w:ascii="AvantGarde Bk BT" w:hAnsi="AvantGarde Bk BT"/>
          <w:sz w:val="20"/>
          <w:szCs w:val="20"/>
        </w:rPr>
        <w:t xml:space="preserve">, </w:t>
      </w:r>
      <w:r w:rsidR="003E1447" w:rsidRPr="009D0AE9">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3E1447" w:rsidRDefault="00AC1B2E" w:rsidP="00AC1B2E">
      <w:pPr>
        <w:tabs>
          <w:tab w:val="center" w:pos="4393"/>
        </w:tabs>
        <w:suppressAutoHyphens/>
        <w:jc w:val="center"/>
        <w:rPr>
          <w:rFonts w:ascii="AvantGarde Bk BT" w:hAnsi="AvantGarde Bk BT"/>
          <w:spacing w:val="-3"/>
          <w:sz w:val="20"/>
          <w:szCs w:val="20"/>
          <w:lang w:val="es-ES_tradnl"/>
        </w:rPr>
      </w:pPr>
      <w:r w:rsidRPr="003E1447">
        <w:rPr>
          <w:rFonts w:ascii="AvantGarde Bk BT" w:hAnsi="AvantGarde Bk BT"/>
          <w:spacing w:val="-3"/>
          <w:sz w:val="20"/>
          <w:szCs w:val="20"/>
          <w:lang w:val="es-ES_tradnl"/>
        </w:rPr>
        <w:t>A t e n t a m e n t e</w:t>
      </w:r>
    </w:p>
    <w:p w:rsidR="00AC1B2E" w:rsidRPr="003E1447" w:rsidRDefault="00AC1B2E" w:rsidP="00AC1B2E">
      <w:pPr>
        <w:tabs>
          <w:tab w:val="center" w:pos="4393"/>
        </w:tabs>
        <w:suppressAutoHyphens/>
        <w:jc w:val="center"/>
        <w:rPr>
          <w:rFonts w:ascii="AvantGarde Bk BT" w:hAnsi="AvantGarde Bk BT"/>
          <w:spacing w:val="-3"/>
          <w:sz w:val="20"/>
          <w:szCs w:val="20"/>
          <w:lang w:val="es-ES_tradnl"/>
        </w:rPr>
      </w:pPr>
      <w:r w:rsidRPr="003E1447">
        <w:rPr>
          <w:rFonts w:ascii="AvantGarde Bk BT" w:hAnsi="AvantGarde Bk BT"/>
          <w:spacing w:val="-3"/>
          <w:sz w:val="20"/>
          <w:szCs w:val="20"/>
          <w:lang w:val="es-ES_tradnl"/>
        </w:rPr>
        <w:t>“Piensa y Trabaja”</w:t>
      </w:r>
    </w:p>
    <w:p w:rsidR="00AC1B2E" w:rsidRPr="003E1447" w:rsidRDefault="00AC1B2E" w:rsidP="00AC1B2E">
      <w:pPr>
        <w:jc w:val="center"/>
        <w:rPr>
          <w:rFonts w:ascii="AvantGarde Bk BT" w:hAnsi="AvantGarde Bk BT"/>
          <w:sz w:val="20"/>
          <w:szCs w:val="20"/>
        </w:rPr>
      </w:pPr>
      <w:r w:rsidRPr="003E1447">
        <w:rPr>
          <w:rFonts w:ascii="AvantGarde Bk BT" w:hAnsi="AvantGarde Bk BT"/>
          <w:sz w:val="20"/>
          <w:szCs w:val="20"/>
        </w:rPr>
        <w:t>Guadalaj</w:t>
      </w:r>
      <w:r w:rsidR="003B7E2E" w:rsidRPr="003E1447">
        <w:rPr>
          <w:rFonts w:ascii="AvantGarde Bk BT" w:hAnsi="AvantGarde Bk BT"/>
          <w:sz w:val="20"/>
          <w:szCs w:val="20"/>
        </w:rPr>
        <w:t>ara, Jalisco,</w:t>
      </w:r>
      <w:r w:rsidR="003A173B" w:rsidRPr="003E1447">
        <w:rPr>
          <w:rFonts w:ascii="AvantGarde Bk BT" w:hAnsi="AvantGarde Bk BT"/>
          <w:sz w:val="20"/>
          <w:szCs w:val="20"/>
        </w:rPr>
        <w:t xml:space="preserve"> </w:t>
      </w:r>
      <w:r w:rsidR="00AA2859" w:rsidRPr="003E1447">
        <w:rPr>
          <w:rFonts w:ascii="AvantGarde Bk BT" w:hAnsi="AvantGarde Bk BT"/>
          <w:sz w:val="20"/>
          <w:szCs w:val="20"/>
        </w:rPr>
        <w:t>07</w:t>
      </w:r>
      <w:r w:rsidR="003A173B" w:rsidRPr="003E1447">
        <w:rPr>
          <w:rFonts w:ascii="AvantGarde Bk BT" w:hAnsi="AvantGarde Bk BT"/>
          <w:sz w:val="20"/>
          <w:szCs w:val="20"/>
        </w:rPr>
        <w:t xml:space="preserve"> de </w:t>
      </w:r>
      <w:r w:rsidR="00AA2859" w:rsidRPr="003E1447">
        <w:rPr>
          <w:rFonts w:ascii="AvantGarde Bk BT" w:hAnsi="AvantGarde Bk BT"/>
          <w:sz w:val="20"/>
          <w:szCs w:val="20"/>
        </w:rPr>
        <w:t xml:space="preserve">octubre </w:t>
      </w:r>
      <w:r w:rsidR="008060F3" w:rsidRPr="003E1447">
        <w:rPr>
          <w:rFonts w:ascii="AvantGarde Bk BT" w:hAnsi="AvantGarde Bk BT"/>
          <w:sz w:val="20"/>
          <w:szCs w:val="20"/>
        </w:rPr>
        <w:t>de 2019</w:t>
      </w:r>
    </w:p>
    <w:p w:rsidR="00AC1B2E" w:rsidRPr="003E1447" w:rsidRDefault="00AC1B2E" w:rsidP="00AC1B2E">
      <w:pPr>
        <w:jc w:val="center"/>
        <w:rPr>
          <w:rFonts w:ascii="AvantGarde Bk BT" w:hAnsi="AvantGarde Bk BT"/>
          <w:sz w:val="20"/>
          <w:szCs w:val="20"/>
        </w:rPr>
      </w:pPr>
    </w:p>
    <w:p w:rsidR="00AC1B2E" w:rsidRPr="003E1447" w:rsidRDefault="00AC1B2E" w:rsidP="00AC1B2E">
      <w:pPr>
        <w:jc w:val="center"/>
        <w:rPr>
          <w:rFonts w:ascii="AvantGarde Bk BT" w:hAnsi="AvantGarde Bk BT"/>
          <w:sz w:val="20"/>
          <w:szCs w:val="20"/>
        </w:rPr>
      </w:pPr>
    </w:p>
    <w:p w:rsidR="00AC1B2E" w:rsidRPr="003E1447" w:rsidRDefault="00AC1B2E" w:rsidP="00AC1B2E">
      <w:pPr>
        <w:jc w:val="center"/>
        <w:rPr>
          <w:rFonts w:ascii="AvantGarde Bk BT" w:hAnsi="AvantGarde Bk BT"/>
          <w:sz w:val="20"/>
          <w:szCs w:val="20"/>
        </w:rPr>
      </w:pPr>
    </w:p>
    <w:p w:rsidR="000F529A" w:rsidRPr="003E1447" w:rsidRDefault="000F529A" w:rsidP="000F529A">
      <w:pPr>
        <w:tabs>
          <w:tab w:val="center" w:pos="4393"/>
          <w:tab w:val="left" w:pos="7200"/>
        </w:tabs>
        <w:suppressAutoHyphens/>
        <w:jc w:val="center"/>
        <w:rPr>
          <w:rFonts w:ascii="AvantGarde Bk BT" w:hAnsi="AvantGarde Bk BT"/>
          <w:b/>
          <w:spacing w:val="-3"/>
          <w:sz w:val="20"/>
          <w:szCs w:val="20"/>
        </w:rPr>
      </w:pPr>
      <w:r w:rsidRPr="003E1447">
        <w:rPr>
          <w:rFonts w:ascii="AvantGarde Bk BT" w:hAnsi="AvantGarde Bk BT"/>
          <w:b/>
          <w:spacing w:val="-3"/>
          <w:sz w:val="20"/>
          <w:szCs w:val="20"/>
        </w:rPr>
        <w:t xml:space="preserve">Dr. </w:t>
      </w:r>
      <w:r w:rsidR="00081249" w:rsidRPr="003E1447">
        <w:rPr>
          <w:rFonts w:ascii="AvantGarde Bk BT" w:hAnsi="AvantGarde Bk BT"/>
          <w:b/>
          <w:spacing w:val="-3"/>
          <w:sz w:val="20"/>
          <w:szCs w:val="20"/>
        </w:rPr>
        <w:t>Ricardo Villanueva Lomelí</w:t>
      </w:r>
    </w:p>
    <w:p w:rsidR="000F529A" w:rsidRPr="003E1447" w:rsidRDefault="000F529A" w:rsidP="000F529A">
      <w:pPr>
        <w:tabs>
          <w:tab w:val="left" w:pos="-720"/>
        </w:tabs>
        <w:suppressAutoHyphens/>
        <w:jc w:val="center"/>
        <w:rPr>
          <w:rFonts w:ascii="AvantGarde Bk BT" w:hAnsi="AvantGarde Bk BT"/>
          <w:spacing w:val="-3"/>
          <w:sz w:val="20"/>
          <w:szCs w:val="20"/>
        </w:rPr>
      </w:pPr>
      <w:r w:rsidRPr="003E1447">
        <w:rPr>
          <w:rFonts w:ascii="AvantGarde Bk BT" w:hAnsi="AvantGarde Bk BT"/>
          <w:spacing w:val="-3"/>
          <w:sz w:val="20"/>
          <w:szCs w:val="20"/>
        </w:rPr>
        <w:t xml:space="preserve">Presidente </w:t>
      </w:r>
    </w:p>
    <w:p w:rsidR="000F529A" w:rsidRPr="003E1447" w:rsidRDefault="000F529A" w:rsidP="000F529A">
      <w:pPr>
        <w:rPr>
          <w:rFonts w:ascii="AvantGarde Bk BT" w:hAnsi="AvantGarde Bk BT"/>
          <w:sz w:val="20"/>
          <w:szCs w:val="20"/>
        </w:rPr>
      </w:pPr>
    </w:p>
    <w:p w:rsidR="000F529A" w:rsidRPr="003E1447" w:rsidRDefault="000F529A" w:rsidP="000F529A">
      <w:pPr>
        <w:rPr>
          <w:rFonts w:ascii="AvantGarde Bk BT" w:hAnsi="AvantGarde Bk BT"/>
          <w:sz w:val="20"/>
          <w:szCs w:val="20"/>
        </w:rPr>
      </w:pPr>
    </w:p>
    <w:p w:rsidR="00F927D8" w:rsidRPr="003E1447"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3E1447" w:rsidTr="007868E6">
        <w:tc>
          <w:tcPr>
            <w:tcW w:w="4560" w:type="dxa"/>
          </w:tcPr>
          <w:p w:rsidR="00F927D8" w:rsidRPr="003E1447" w:rsidRDefault="00F927D8" w:rsidP="007868E6">
            <w:pPr>
              <w:ind w:left="709" w:hanging="283"/>
              <w:jc w:val="center"/>
              <w:rPr>
                <w:rFonts w:ascii="AvantGarde Bk BT" w:hAnsi="AvantGarde Bk BT"/>
                <w:spacing w:val="-3"/>
                <w:sz w:val="20"/>
                <w:szCs w:val="20"/>
                <w:lang w:val="es-ES_tradnl"/>
              </w:rPr>
            </w:pPr>
            <w:r w:rsidRPr="003E1447">
              <w:rPr>
                <w:rFonts w:ascii="AvantGarde Bk BT" w:hAnsi="AvantGarde Bk BT"/>
                <w:spacing w:val="-3"/>
                <w:sz w:val="20"/>
                <w:szCs w:val="20"/>
                <w:lang w:val="es-ES_tradnl"/>
              </w:rPr>
              <w:t>Dr. Francisco Javier González Madariaga</w:t>
            </w:r>
          </w:p>
        </w:tc>
        <w:tc>
          <w:tcPr>
            <w:tcW w:w="4680" w:type="dxa"/>
          </w:tcPr>
          <w:p w:rsidR="00F927D8" w:rsidRPr="003E1447" w:rsidRDefault="00F927D8" w:rsidP="007868E6">
            <w:pPr>
              <w:ind w:left="709" w:hanging="283"/>
              <w:jc w:val="center"/>
              <w:rPr>
                <w:rFonts w:ascii="AvantGarde Bk BT" w:hAnsi="AvantGarde Bk BT"/>
                <w:spacing w:val="-3"/>
                <w:sz w:val="20"/>
                <w:szCs w:val="20"/>
                <w:lang w:val="es-ES_tradnl"/>
              </w:rPr>
            </w:pPr>
            <w:r w:rsidRPr="003E1447">
              <w:rPr>
                <w:rFonts w:ascii="AvantGarde Bk BT" w:hAnsi="AvantGarde Bk BT"/>
                <w:spacing w:val="-3"/>
                <w:sz w:val="20"/>
                <w:szCs w:val="20"/>
                <w:lang w:val="es-ES_tradnl"/>
              </w:rPr>
              <w:t>Dra. Luz Elena Ramírez Flores</w:t>
            </w:r>
          </w:p>
        </w:tc>
      </w:tr>
      <w:tr w:rsidR="00F927D8" w:rsidRPr="003E1447" w:rsidTr="007868E6">
        <w:tc>
          <w:tcPr>
            <w:tcW w:w="4560" w:type="dxa"/>
          </w:tcPr>
          <w:p w:rsidR="00F927D8" w:rsidRPr="003E1447" w:rsidRDefault="00F927D8" w:rsidP="007868E6">
            <w:pPr>
              <w:ind w:left="709" w:hanging="283"/>
              <w:jc w:val="center"/>
              <w:rPr>
                <w:rFonts w:ascii="AvantGarde Bk BT" w:hAnsi="AvantGarde Bk BT"/>
                <w:spacing w:val="-3"/>
                <w:sz w:val="20"/>
                <w:szCs w:val="20"/>
                <w:lang w:val="es-ES_tradnl"/>
              </w:rPr>
            </w:pPr>
          </w:p>
          <w:p w:rsidR="00F927D8" w:rsidRPr="003E1447" w:rsidRDefault="00F927D8" w:rsidP="007868E6">
            <w:pPr>
              <w:ind w:left="709" w:hanging="283"/>
              <w:jc w:val="center"/>
              <w:rPr>
                <w:rFonts w:ascii="AvantGarde Bk BT" w:hAnsi="AvantGarde Bk BT"/>
                <w:spacing w:val="-3"/>
                <w:sz w:val="20"/>
                <w:szCs w:val="20"/>
                <w:lang w:val="es-ES_tradnl"/>
              </w:rPr>
            </w:pPr>
          </w:p>
          <w:p w:rsidR="00F927D8" w:rsidRPr="003E1447"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3E1447" w:rsidRDefault="00F927D8" w:rsidP="007868E6">
            <w:pPr>
              <w:ind w:left="709" w:hanging="283"/>
              <w:jc w:val="center"/>
              <w:rPr>
                <w:rFonts w:ascii="AvantGarde Bk BT" w:hAnsi="AvantGarde Bk BT"/>
                <w:spacing w:val="-3"/>
                <w:sz w:val="20"/>
                <w:szCs w:val="20"/>
                <w:lang w:val="es-ES_tradnl"/>
              </w:rPr>
            </w:pPr>
          </w:p>
          <w:p w:rsidR="00F927D8" w:rsidRPr="003E1447" w:rsidRDefault="00F927D8" w:rsidP="007868E6">
            <w:pPr>
              <w:ind w:left="709" w:hanging="283"/>
              <w:jc w:val="center"/>
              <w:rPr>
                <w:rFonts w:ascii="AvantGarde Bk BT" w:hAnsi="AvantGarde Bk BT"/>
                <w:spacing w:val="-3"/>
                <w:sz w:val="20"/>
                <w:szCs w:val="20"/>
                <w:lang w:val="es-ES_tradnl"/>
              </w:rPr>
            </w:pPr>
          </w:p>
        </w:tc>
      </w:tr>
      <w:tr w:rsidR="00F927D8" w:rsidRPr="003E1447" w:rsidTr="007868E6">
        <w:tc>
          <w:tcPr>
            <w:tcW w:w="4560" w:type="dxa"/>
          </w:tcPr>
          <w:p w:rsidR="00F927D8" w:rsidRPr="003E1447" w:rsidRDefault="00F927D8" w:rsidP="007868E6">
            <w:pPr>
              <w:ind w:left="709" w:hanging="283"/>
              <w:jc w:val="center"/>
              <w:rPr>
                <w:rFonts w:ascii="AvantGarde Bk BT" w:hAnsi="AvantGarde Bk BT"/>
                <w:spacing w:val="-3"/>
                <w:sz w:val="20"/>
                <w:szCs w:val="20"/>
                <w:lang w:val="es-ES_tradnl"/>
              </w:rPr>
            </w:pPr>
            <w:r w:rsidRPr="003E1447">
              <w:rPr>
                <w:rFonts w:ascii="AvantGarde Bk BT" w:hAnsi="AvantGarde Bk BT"/>
                <w:sz w:val="20"/>
                <w:szCs w:val="20"/>
              </w:rPr>
              <w:t>Mtro. Francisco Vera Soria</w:t>
            </w:r>
          </w:p>
        </w:tc>
        <w:tc>
          <w:tcPr>
            <w:tcW w:w="4680" w:type="dxa"/>
          </w:tcPr>
          <w:p w:rsidR="00F927D8" w:rsidRPr="003E1447" w:rsidRDefault="00F927D8" w:rsidP="007868E6">
            <w:pPr>
              <w:ind w:left="709" w:hanging="283"/>
              <w:jc w:val="center"/>
              <w:rPr>
                <w:rFonts w:ascii="AvantGarde Bk BT" w:hAnsi="AvantGarde Bk BT"/>
                <w:spacing w:val="-3"/>
                <w:sz w:val="20"/>
                <w:szCs w:val="20"/>
                <w:lang w:val="es-ES_tradnl"/>
              </w:rPr>
            </w:pPr>
            <w:r w:rsidRPr="003E1447">
              <w:rPr>
                <w:rFonts w:ascii="AvantGarde Bk BT" w:hAnsi="AvantGarde Bk BT"/>
                <w:spacing w:val="-3"/>
                <w:sz w:val="20"/>
                <w:szCs w:val="20"/>
                <w:lang w:val="es-ES_tradnl"/>
              </w:rPr>
              <w:t>C. Juan Antonio Muñiz Cervantes</w:t>
            </w:r>
          </w:p>
        </w:tc>
      </w:tr>
    </w:tbl>
    <w:p w:rsidR="00F927D8" w:rsidRPr="003E1447" w:rsidRDefault="00F927D8" w:rsidP="000F529A">
      <w:pPr>
        <w:rPr>
          <w:rFonts w:ascii="AvantGarde Bk BT" w:hAnsi="AvantGarde Bk BT"/>
          <w:sz w:val="20"/>
          <w:szCs w:val="20"/>
        </w:rPr>
      </w:pPr>
    </w:p>
    <w:p w:rsidR="00F927D8" w:rsidRPr="003E1447" w:rsidRDefault="00F927D8" w:rsidP="000F529A">
      <w:pPr>
        <w:rPr>
          <w:rFonts w:ascii="AvantGarde Bk BT" w:hAnsi="AvantGarde Bk BT"/>
          <w:sz w:val="20"/>
          <w:szCs w:val="20"/>
        </w:rPr>
      </w:pPr>
    </w:p>
    <w:p w:rsidR="00C4431B" w:rsidRPr="003E1447" w:rsidRDefault="00C4431B" w:rsidP="00C4431B">
      <w:pPr>
        <w:ind w:left="709" w:hanging="283"/>
        <w:rPr>
          <w:rFonts w:ascii="AvantGarde Bk BT" w:hAnsi="AvantGarde Bk BT"/>
          <w:sz w:val="20"/>
          <w:szCs w:val="20"/>
        </w:rPr>
      </w:pPr>
    </w:p>
    <w:p w:rsidR="00351EF4" w:rsidRPr="003E1447" w:rsidRDefault="00351EF4" w:rsidP="00C4431B">
      <w:pPr>
        <w:ind w:left="709" w:hanging="283"/>
        <w:rPr>
          <w:rFonts w:ascii="AvantGarde Bk BT" w:hAnsi="AvantGarde Bk BT"/>
          <w:sz w:val="20"/>
          <w:szCs w:val="20"/>
        </w:rPr>
      </w:pPr>
    </w:p>
    <w:p w:rsidR="00C4431B" w:rsidRPr="003E1447"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3E1447">
        <w:rPr>
          <w:rFonts w:ascii="AvantGarde Bk BT" w:hAnsi="AvantGarde Bk BT"/>
          <w:b/>
          <w:spacing w:val="-3"/>
          <w:sz w:val="20"/>
          <w:szCs w:val="20"/>
        </w:rPr>
        <w:t>Mtro. Guillermo Arturo Gómez Mata</w:t>
      </w:r>
    </w:p>
    <w:p w:rsidR="000F4C96" w:rsidRPr="003E1447" w:rsidRDefault="00C4431B" w:rsidP="00C4431B">
      <w:pPr>
        <w:tabs>
          <w:tab w:val="left" w:pos="-720"/>
        </w:tabs>
        <w:suppressAutoHyphens/>
        <w:ind w:left="709" w:hanging="283"/>
        <w:jc w:val="center"/>
        <w:rPr>
          <w:rFonts w:ascii="AvantGarde Bk BT" w:hAnsi="AvantGarde Bk BT"/>
          <w:sz w:val="20"/>
          <w:szCs w:val="20"/>
        </w:rPr>
      </w:pPr>
      <w:r w:rsidRPr="003E1447">
        <w:rPr>
          <w:rFonts w:ascii="AvantGarde Bk BT" w:hAnsi="AvantGarde Bk BT"/>
          <w:spacing w:val="-3"/>
          <w:sz w:val="20"/>
          <w:szCs w:val="20"/>
        </w:rPr>
        <w:t xml:space="preserve">Secretario de Actas y Acuerdos </w:t>
      </w:r>
    </w:p>
    <w:sectPr w:rsidR="000F4C96" w:rsidRPr="003E1447" w:rsidSect="004260BB">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78" w:rsidRDefault="000A5378" w:rsidP="00C85DA2">
      <w:r>
        <w:separator/>
      </w:r>
    </w:p>
  </w:endnote>
  <w:endnote w:type="continuationSeparator" w:id="0">
    <w:p w:rsidR="000A5378" w:rsidRDefault="000A537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25A0A">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25A0A">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78" w:rsidRDefault="000A5378" w:rsidP="00C85DA2">
      <w:r>
        <w:separator/>
      </w:r>
    </w:p>
  </w:footnote>
  <w:footnote w:type="continuationSeparator" w:id="0">
    <w:p w:rsidR="000A5378" w:rsidRDefault="000A5378"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F4A" w:rsidRDefault="00CE0F4A" w:rsidP="007B1178">
    <w:pPr>
      <w:pStyle w:val="Encabezado"/>
      <w:jc w:val="right"/>
      <w:rPr>
        <w:noProof/>
        <w:lang w:val="es-ES"/>
      </w:rPr>
    </w:pPr>
    <w:r w:rsidRPr="007B1178">
      <w:rPr>
        <w:noProof/>
      </w:rPr>
      <w:drawing>
        <wp:anchor distT="0" distB="0" distL="114300" distR="114300" simplePos="0" relativeHeight="251658240"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57036">
      <w:rPr>
        <w:rFonts w:ascii="AvantGarde Bk BT" w:hAnsi="AvantGarde Bk BT"/>
        <w:noProof/>
        <w:sz w:val="16"/>
        <w:szCs w:val="16"/>
        <w:lang w:val="es-ES"/>
      </w:rPr>
      <w:t>9</w:t>
    </w:r>
    <w:r w:rsidRPr="00505C5E">
      <w:rPr>
        <w:rFonts w:ascii="AvantGarde Bk BT" w:hAnsi="AvantGarde Bk BT"/>
        <w:noProof/>
        <w:sz w:val="16"/>
        <w:szCs w:val="16"/>
        <w:lang w:val="es-ES"/>
      </w:rPr>
      <w:t>/</w:t>
    </w:r>
    <w:r w:rsidR="00F25A0A">
      <w:rPr>
        <w:rFonts w:ascii="AvantGarde Bk BT" w:hAnsi="AvantGarde Bk BT"/>
        <w:noProof/>
        <w:sz w:val="16"/>
        <w:szCs w:val="16"/>
        <w:lang w:val="es-ES"/>
      </w:rPr>
      <w:t>2087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C3FAC22A"/>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1C2E"/>
    <w:rsid w:val="00047EFB"/>
    <w:rsid w:val="00051B71"/>
    <w:rsid w:val="0006221E"/>
    <w:rsid w:val="00074D30"/>
    <w:rsid w:val="0007697F"/>
    <w:rsid w:val="00080B65"/>
    <w:rsid w:val="00081249"/>
    <w:rsid w:val="000921FF"/>
    <w:rsid w:val="00093404"/>
    <w:rsid w:val="00094CA9"/>
    <w:rsid w:val="000A5378"/>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1F583C"/>
    <w:rsid w:val="001F6174"/>
    <w:rsid w:val="00201CD5"/>
    <w:rsid w:val="00212A39"/>
    <w:rsid w:val="00220ADA"/>
    <w:rsid w:val="00220E9C"/>
    <w:rsid w:val="00221080"/>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63D88"/>
    <w:rsid w:val="003702FC"/>
    <w:rsid w:val="003771FD"/>
    <w:rsid w:val="003822C8"/>
    <w:rsid w:val="0038431C"/>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3E1447"/>
    <w:rsid w:val="004117FE"/>
    <w:rsid w:val="00413C11"/>
    <w:rsid w:val="00415719"/>
    <w:rsid w:val="00415D48"/>
    <w:rsid w:val="00416850"/>
    <w:rsid w:val="004260BB"/>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428"/>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1222"/>
    <w:rsid w:val="0056261D"/>
    <w:rsid w:val="00563516"/>
    <w:rsid w:val="00566FCA"/>
    <w:rsid w:val="005747C5"/>
    <w:rsid w:val="0058046F"/>
    <w:rsid w:val="00585DD7"/>
    <w:rsid w:val="00586A85"/>
    <w:rsid w:val="005924E7"/>
    <w:rsid w:val="005A013E"/>
    <w:rsid w:val="005A49DA"/>
    <w:rsid w:val="005A6CEF"/>
    <w:rsid w:val="005C0C77"/>
    <w:rsid w:val="005C5E45"/>
    <w:rsid w:val="005D2954"/>
    <w:rsid w:val="005D33B7"/>
    <w:rsid w:val="005D3AEA"/>
    <w:rsid w:val="005D564F"/>
    <w:rsid w:val="005E14C5"/>
    <w:rsid w:val="005F2514"/>
    <w:rsid w:val="00603E86"/>
    <w:rsid w:val="00607AE3"/>
    <w:rsid w:val="0061237C"/>
    <w:rsid w:val="006125D7"/>
    <w:rsid w:val="00613524"/>
    <w:rsid w:val="0061764E"/>
    <w:rsid w:val="00633063"/>
    <w:rsid w:val="006377E5"/>
    <w:rsid w:val="00637DC1"/>
    <w:rsid w:val="00637E86"/>
    <w:rsid w:val="00646C7C"/>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62A9"/>
    <w:rsid w:val="006D7801"/>
    <w:rsid w:val="006E764C"/>
    <w:rsid w:val="006F48AF"/>
    <w:rsid w:val="007009F2"/>
    <w:rsid w:val="007033A5"/>
    <w:rsid w:val="007065D7"/>
    <w:rsid w:val="00710071"/>
    <w:rsid w:val="00710975"/>
    <w:rsid w:val="00710B89"/>
    <w:rsid w:val="007209A5"/>
    <w:rsid w:val="00724A02"/>
    <w:rsid w:val="00732122"/>
    <w:rsid w:val="00732417"/>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B3E2A"/>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D62"/>
    <w:rsid w:val="008D4DE7"/>
    <w:rsid w:val="008D65E5"/>
    <w:rsid w:val="008D6A9B"/>
    <w:rsid w:val="008D7EB2"/>
    <w:rsid w:val="008E00CB"/>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04F5A"/>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2E10"/>
    <w:rsid w:val="00A84087"/>
    <w:rsid w:val="00A924AA"/>
    <w:rsid w:val="00AA0435"/>
    <w:rsid w:val="00AA2859"/>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BA5"/>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16536"/>
    <w:rsid w:val="00D207DE"/>
    <w:rsid w:val="00D26506"/>
    <w:rsid w:val="00D359E6"/>
    <w:rsid w:val="00D4107C"/>
    <w:rsid w:val="00D4194B"/>
    <w:rsid w:val="00D45362"/>
    <w:rsid w:val="00D464A9"/>
    <w:rsid w:val="00D60487"/>
    <w:rsid w:val="00D60B75"/>
    <w:rsid w:val="00D61675"/>
    <w:rsid w:val="00D61A0A"/>
    <w:rsid w:val="00D67F13"/>
    <w:rsid w:val="00D726CA"/>
    <w:rsid w:val="00D73179"/>
    <w:rsid w:val="00D83330"/>
    <w:rsid w:val="00D85B1E"/>
    <w:rsid w:val="00D8790C"/>
    <w:rsid w:val="00D916BF"/>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4EB4"/>
    <w:rsid w:val="00EC4B27"/>
    <w:rsid w:val="00ED2BED"/>
    <w:rsid w:val="00ED71CA"/>
    <w:rsid w:val="00F007A3"/>
    <w:rsid w:val="00F03CCA"/>
    <w:rsid w:val="00F15E06"/>
    <w:rsid w:val="00F211A5"/>
    <w:rsid w:val="00F22573"/>
    <w:rsid w:val="00F25A0A"/>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4792A3C"/>
  <w15:docId w15:val="{D3486C15-783D-43BD-8A12-14DD7C27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5D69-EE10-485A-B07D-D66E5F84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1568</Words>
  <Characters>8629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4</cp:revision>
  <cp:lastPrinted>2019-10-11T18:27:00Z</cp:lastPrinted>
  <dcterms:created xsi:type="dcterms:W3CDTF">2019-10-07T21:04:00Z</dcterms:created>
  <dcterms:modified xsi:type="dcterms:W3CDTF">2019-10-11T18:36:00Z</dcterms:modified>
</cp:coreProperties>
</file>